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CA242">
      <w:pPr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房屋租赁要求</w:t>
      </w:r>
    </w:p>
    <w:p w14:paraId="2F27761E"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房屋坐落于日照市岚山区岚山西路566号，（岚山区人民医院北门西侧围墙处），房屋建筑面积189.8 平方米。装修状况：装修。禁止经营餐饮店、娱乐等产生噪音、污染行业，不得开展药品批发零售项目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不得影响医院正常诊疗服务。</w:t>
      </w:r>
    </w:p>
    <w:p w14:paraId="13A122A0"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租赁期限为三年，租赁合同期满，承租方应如期交还所租赁房屋，如逾期不交还的，出租方有权收回所租赁房屋。</w:t>
      </w:r>
    </w:p>
    <w:p w14:paraId="43EF1F3A"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支付要求：须在签署本合同后5日内一次性付清第一年租金及租赁押金2万元。每年</w:t>
      </w:r>
      <w:r>
        <w:rPr>
          <w:rFonts w:hint="eastAsia" w:asciiTheme="minorEastAsia" w:hAnsiTheme="minorEastAsia"/>
          <w:sz w:val="28"/>
          <w:szCs w:val="28"/>
          <w:lang w:eastAsia="zh-CN"/>
        </w:rPr>
        <w:t>提</w:t>
      </w:r>
      <w:r>
        <w:rPr>
          <w:rFonts w:hint="eastAsia" w:asciiTheme="minorEastAsia" w:hAnsiTheme="minorEastAsia"/>
          <w:sz w:val="28"/>
          <w:szCs w:val="28"/>
        </w:rPr>
        <w:t>前</w:t>
      </w:r>
      <w:r>
        <w:rPr>
          <w:rFonts w:hint="eastAsia" w:asciiTheme="minorEastAsia" w:hAnsiTheme="minorEastAsia"/>
          <w:sz w:val="28"/>
          <w:szCs w:val="28"/>
          <w:lang w:eastAsia="zh-CN"/>
        </w:rPr>
        <w:t>一个月</w:t>
      </w:r>
      <w:r>
        <w:rPr>
          <w:rFonts w:hint="eastAsia" w:asciiTheme="minorEastAsia" w:hAnsiTheme="minorEastAsia"/>
          <w:sz w:val="28"/>
          <w:szCs w:val="28"/>
        </w:rPr>
        <w:t>付清下一年租金。未按约定付清租金的，承租方有权终止租赁合同，收回租赁房屋，租赁押金不予退还，在租赁期内未征得出租方书面同意承租方不得改变该房屋的用途，不得转租或分租给第三方。</w:t>
      </w:r>
    </w:p>
    <w:p w14:paraId="670210F3"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该项目房产租赁期间，产生的所有税费（装修费、维修费、水、电等）均由承租方承担，承租方应按时缴纳；承租方未按时缴纳相关税费的，出租方有权单方解除合同；因承租方不服从各项相关规定管理，造成的一切经济损失及法律责任全部由承租方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74873"/>
    <w:multiLevelType w:val="singleLevel"/>
    <w:tmpl w:val="57A748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yODM5YWUwOWZkOWY3ZGZmMjZhZWY4MjliYzM5MjkifQ=="/>
  </w:docVars>
  <w:rsids>
    <w:rsidRoot w:val="002B453A"/>
    <w:rsid w:val="001214A6"/>
    <w:rsid w:val="002B453A"/>
    <w:rsid w:val="00894A59"/>
    <w:rsid w:val="01891AEA"/>
    <w:rsid w:val="0A8F429A"/>
    <w:rsid w:val="12F333FB"/>
    <w:rsid w:val="400C79B1"/>
    <w:rsid w:val="7635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9E7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399</Words>
  <Characters>405</Characters>
  <Lines>2</Lines>
  <Paragraphs>1</Paragraphs>
  <TotalTime>4</TotalTime>
  <ScaleCrop>false</ScaleCrop>
  <LinksUpToDate>false</LinksUpToDate>
  <CharactersWithSpaces>406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2025-08-01T08:12:00Z</dcterms:created>
  <dc:creator>Windows 用户</dc:creator>
  <cp:lastModifiedBy>徐晓</cp:lastModifiedBy>
  <dcterms:modified xsi:type="dcterms:W3CDTF">2025-09-01T00:38:07Z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BB7A91CDF32E4C9289DFE1E22E6B6A13_12</vt:lpwstr>
  </property>
</Properties>
</file>